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4CA51" w14:textId="550981B7" w:rsidR="00741D76" w:rsidRPr="00741D76" w:rsidRDefault="00741D76" w:rsidP="00741D76">
      <w:pPr>
        <w:pBdr>
          <w:bottom w:val="single" w:sz="6" w:space="4" w:color="E4E7F2"/>
        </w:pBdr>
        <w:shd w:val="clear" w:color="auto" w:fill="FFFFFF"/>
        <w:spacing w:after="120" w:line="390" w:lineRule="atLeast"/>
        <w:outlineLvl w:val="0"/>
        <w:rPr>
          <w:rFonts w:ascii="Roboto" w:eastAsia="Times New Roman" w:hAnsi="Roboto" w:cs="Times New Roman"/>
          <w:color w:val="687480"/>
          <w:spacing w:val="-15"/>
          <w:kern w:val="36"/>
          <w:sz w:val="33"/>
          <w:szCs w:val="33"/>
          <w:lang w:eastAsia="tr-TR"/>
        </w:rPr>
      </w:pPr>
      <w:r w:rsidRPr="00741D76">
        <w:rPr>
          <w:rFonts w:ascii="Roboto" w:eastAsia="Times New Roman" w:hAnsi="Roboto" w:cs="Times New Roman"/>
          <w:color w:val="687480"/>
          <w:spacing w:val="-15"/>
          <w:kern w:val="36"/>
          <w:sz w:val="33"/>
          <w:szCs w:val="33"/>
          <w:lang w:eastAsia="tr-TR"/>
        </w:rPr>
        <w:t xml:space="preserve">New </w:t>
      </w:r>
      <w:r w:rsidR="003B715E">
        <w:rPr>
          <w:rFonts w:ascii="Roboto" w:eastAsia="Times New Roman" w:hAnsi="Roboto" w:cs="Times New Roman"/>
          <w:color w:val="687480"/>
          <w:spacing w:val="-15"/>
          <w:kern w:val="36"/>
          <w:sz w:val="33"/>
          <w:szCs w:val="33"/>
          <w:lang w:eastAsia="tr-TR"/>
        </w:rPr>
        <w:t>990</w:t>
      </w:r>
      <w:r w:rsidR="00835FF2">
        <w:rPr>
          <w:rFonts w:ascii="Roboto" w:eastAsia="Times New Roman" w:hAnsi="Roboto" w:cs="Times New Roman"/>
          <w:color w:val="687480"/>
          <w:spacing w:val="-15"/>
          <w:kern w:val="36"/>
          <w:sz w:val="33"/>
          <w:szCs w:val="33"/>
          <w:lang w:eastAsia="tr-TR"/>
        </w:rPr>
        <w:t>T</w:t>
      </w:r>
      <w:r w:rsidR="003B715E">
        <w:rPr>
          <w:rFonts w:ascii="Roboto" w:eastAsia="Times New Roman" w:hAnsi="Roboto" w:cs="Times New Roman"/>
          <w:color w:val="687480"/>
          <w:spacing w:val="-15"/>
          <w:kern w:val="36"/>
          <w:sz w:val="33"/>
          <w:szCs w:val="33"/>
          <w:lang w:eastAsia="tr-TR"/>
        </w:rPr>
        <w:t>DCa</w:t>
      </w:r>
      <w:r w:rsidRPr="00741D76">
        <w:rPr>
          <w:rFonts w:ascii="Roboto" w:eastAsia="Times New Roman" w:hAnsi="Roboto" w:cs="Times New Roman"/>
          <w:color w:val="687480"/>
          <w:spacing w:val="-15"/>
          <w:kern w:val="36"/>
          <w:sz w:val="33"/>
          <w:szCs w:val="33"/>
          <w:lang w:eastAsia="tr-TR"/>
        </w:rPr>
        <w:t xml:space="preserve"> CNC Kontrol Ünitesi</w:t>
      </w:r>
    </w:p>
    <w:p w14:paraId="46E26F26" w14:textId="05BDBD72" w:rsidR="00741D76" w:rsidRPr="00741D76" w:rsidRDefault="003B715E" w:rsidP="00741D76">
      <w:pPr>
        <w:shd w:val="clear" w:color="auto" w:fill="FFFFFF"/>
        <w:spacing w:after="345" w:line="270" w:lineRule="atLeast"/>
        <w:rPr>
          <w:rFonts w:ascii="Roboto" w:eastAsia="Times New Roman" w:hAnsi="Roboto" w:cs="Times New Roman"/>
          <w:color w:val="FD0202"/>
          <w:sz w:val="21"/>
          <w:szCs w:val="21"/>
          <w:lang w:eastAsia="tr-TR"/>
        </w:rPr>
      </w:pPr>
      <w:proofErr w:type="spellStart"/>
      <w:r>
        <w:rPr>
          <w:rFonts w:ascii="Roboto" w:eastAsia="Times New Roman" w:hAnsi="Roboto" w:cs="Times New Roman"/>
          <w:color w:val="FD0202"/>
          <w:sz w:val="21"/>
          <w:szCs w:val="21"/>
          <w:lang w:eastAsia="tr-TR"/>
        </w:rPr>
        <w:t>Line</w:t>
      </w:r>
      <w:proofErr w:type="spellEnd"/>
      <w:r>
        <w:rPr>
          <w:rFonts w:ascii="Roboto" w:eastAsia="Times New Roman" w:hAnsi="Roboto" w:cs="Times New Roman"/>
          <w:color w:val="FD0202"/>
          <w:sz w:val="21"/>
          <w:szCs w:val="21"/>
          <w:lang w:eastAsia="tr-TR"/>
        </w:rPr>
        <w:t xml:space="preserve"> Driver PULS</w:t>
      </w:r>
      <w:r w:rsidR="00741D76" w:rsidRPr="00741D76">
        <w:rPr>
          <w:rFonts w:ascii="Roboto" w:eastAsia="Times New Roman" w:hAnsi="Roboto" w:cs="Times New Roman"/>
          <w:color w:val="FD0202"/>
          <w:sz w:val="21"/>
          <w:szCs w:val="21"/>
          <w:lang w:eastAsia="tr-TR"/>
        </w:rPr>
        <w:t xml:space="preserve"> </w:t>
      </w:r>
      <w:proofErr w:type="spellStart"/>
      <w:r w:rsidR="00741D76" w:rsidRPr="00741D76">
        <w:rPr>
          <w:rFonts w:ascii="Roboto" w:eastAsia="Times New Roman" w:hAnsi="Roboto" w:cs="Times New Roman"/>
          <w:color w:val="FD0202"/>
          <w:sz w:val="21"/>
          <w:szCs w:val="21"/>
          <w:lang w:eastAsia="tr-TR"/>
        </w:rPr>
        <w:t>Modu</w:t>
      </w:r>
      <w:proofErr w:type="spellEnd"/>
    </w:p>
    <w:p w14:paraId="2562466E" w14:textId="476C7B7A" w:rsidR="00AA47F2" w:rsidRDefault="00AA47F2" w:rsidP="00741D76">
      <w:pPr>
        <w:shd w:val="clear" w:color="auto" w:fill="FFFFFF"/>
        <w:spacing w:before="75" w:after="75" w:line="240" w:lineRule="auto"/>
        <w:ind w:left="75" w:right="75"/>
        <w:rPr>
          <w:noProof/>
        </w:rPr>
      </w:pPr>
    </w:p>
    <w:p w14:paraId="1D87DAC6" w14:textId="77777777" w:rsidR="00AA47F2" w:rsidRDefault="00AA47F2" w:rsidP="00741D76">
      <w:pPr>
        <w:shd w:val="clear" w:color="auto" w:fill="FFFFFF"/>
        <w:spacing w:before="75" w:after="75" w:line="240" w:lineRule="auto"/>
        <w:ind w:left="75" w:right="75"/>
        <w:rPr>
          <w:noProof/>
        </w:rPr>
      </w:pPr>
    </w:p>
    <w:p w14:paraId="77CEE9F4" w14:textId="7283D99C" w:rsidR="00741D76" w:rsidRPr="00741D76" w:rsidRDefault="003B715E" w:rsidP="00741D76">
      <w:pPr>
        <w:shd w:val="clear" w:color="auto" w:fill="FFFFFF"/>
        <w:spacing w:before="75" w:after="75" w:line="240" w:lineRule="auto"/>
        <w:ind w:left="75" w:right="75"/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CD038D4" wp14:editId="79FB3A04">
            <wp:simplePos x="0" y="0"/>
            <wp:positionH relativeFrom="margin">
              <wp:align>right</wp:align>
            </wp:positionH>
            <wp:positionV relativeFrom="paragraph">
              <wp:posOffset>8255</wp:posOffset>
            </wp:positionV>
            <wp:extent cx="1920240" cy="1264920"/>
            <wp:effectExtent l="0" t="0" r="3810" b="0"/>
            <wp:wrapSquare wrapText="bothSides"/>
            <wp:docPr id="1" name="Res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07" t="24434" r="9502" b="25793"/>
                    <a:stretch/>
                  </pic:blipFill>
                  <pic:spPr bwMode="auto">
                    <a:xfrm>
                      <a:off x="0" y="0"/>
                      <a:ext cx="1920240" cy="1264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1D76"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 xml:space="preserve">New </w:t>
      </w:r>
      <w:r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990</w:t>
      </w:r>
      <w:r w:rsidR="00835FF2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T</w:t>
      </w:r>
      <w:r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DCa</w:t>
      </w:r>
      <w:r w:rsidR="00741D76"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 xml:space="preserve"> CNC Kontrol Ünitesi </w:t>
      </w:r>
      <w:r w:rsidR="00835FF2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Torna</w:t>
      </w:r>
      <w:r w:rsidR="00741D76"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 xml:space="preserve"> uygulamalar</w:t>
      </w:r>
      <w:r w:rsidR="0021652B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ı</w:t>
      </w:r>
      <w:r w:rsidR="00741D76"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 xml:space="preserve"> için tasarlanmıştır. Kompakt yapısı ve kolay kullanım </w:t>
      </w:r>
      <w:proofErr w:type="spellStart"/>
      <w:r w:rsidR="00741D76"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arayüz</w:t>
      </w:r>
      <w:proofErr w:type="spellEnd"/>
      <w:r w:rsidR="00741D76"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 xml:space="preserve"> yazılımı ile uygulamalarda ekonomik çözüm sağlar.</w:t>
      </w:r>
      <w:r w:rsidR="00AA47F2" w:rsidRPr="00AA47F2">
        <w:rPr>
          <w:noProof/>
        </w:rPr>
        <w:t xml:space="preserve"> </w:t>
      </w:r>
    </w:p>
    <w:p w14:paraId="57F23E15" w14:textId="6ABF2699" w:rsidR="00741D76" w:rsidRPr="00741D76" w:rsidRDefault="00741D76" w:rsidP="00741D76">
      <w:pPr>
        <w:shd w:val="clear" w:color="auto" w:fill="FFFFFF"/>
        <w:spacing w:after="150" w:line="390" w:lineRule="atLeast"/>
        <w:outlineLvl w:val="2"/>
        <w:rPr>
          <w:rFonts w:ascii="Roboto" w:eastAsia="Times New Roman" w:hAnsi="Roboto" w:cs="Times New Roman"/>
          <w:color w:val="FD0202"/>
          <w:sz w:val="27"/>
          <w:szCs w:val="27"/>
          <w:lang w:eastAsia="tr-TR"/>
        </w:rPr>
      </w:pPr>
      <w:r w:rsidRPr="00741D76">
        <w:rPr>
          <w:rFonts w:ascii="Roboto" w:eastAsia="Times New Roman" w:hAnsi="Roboto" w:cs="Times New Roman"/>
          <w:color w:val="FD0202"/>
          <w:sz w:val="27"/>
          <w:szCs w:val="27"/>
          <w:lang w:eastAsia="tr-TR"/>
        </w:rPr>
        <w:t>Genel özellikler</w:t>
      </w:r>
    </w:p>
    <w:p w14:paraId="0344A2FE" w14:textId="5EFF39AC" w:rsidR="00741D76" w:rsidRPr="00741D76" w:rsidRDefault="00835FF2" w:rsidP="00741D7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ind w:left="795" w:right="75"/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</w:pPr>
      <w:r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Torna</w:t>
      </w:r>
      <w:r w:rsidR="00741D76"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 xml:space="preserve"> uygulamaları için tasarlanmıştır</w:t>
      </w:r>
    </w:p>
    <w:p w14:paraId="7B2DAB4F" w14:textId="2A051172" w:rsidR="00741D76" w:rsidRPr="00741D76" w:rsidRDefault="0083365C" w:rsidP="00741D7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ind w:left="795" w:right="75"/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6F406437" wp14:editId="7744DA03">
            <wp:simplePos x="0" y="0"/>
            <wp:positionH relativeFrom="column">
              <wp:posOffset>4358640</wp:posOffset>
            </wp:positionH>
            <wp:positionV relativeFrom="paragraph">
              <wp:posOffset>76200</wp:posOffset>
            </wp:positionV>
            <wp:extent cx="335280" cy="408305"/>
            <wp:effectExtent l="0" t="0" r="7620" b="0"/>
            <wp:wrapNone/>
            <wp:docPr id="4" name="Res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280" cy="408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067B735D" wp14:editId="4A04D744">
            <wp:simplePos x="0" y="0"/>
            <wp:positionH relativeFrom="column">
              <wp:posOffset>4937760</wp:posOffset>
            </wp:positionH>
            <wp:positionV relativeFrom="paragraph">
              <wp:posOffset>109220</wp:posOffset>
            </wp:positionV>
            <wp:extent cx="320040" cy="326390"/>
            <wp:effectExtent l="0" t="0" r="3810" b="0"/>
            <wp:wrapNone/>
            <wp:docPr id="2" name="Res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" cy="326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3B715E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Line</w:t>
      </w:r>
      <w:proofErr w:type="spellEnd"/>
      <w:r w:rsidR="003B715E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 xml:space="preserve"> Driver PULS ile</w:t>
      </w:r>
      <w:r w:rsidR="00741D76"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 xml:space="preserve"> destekler</w:t>
      </w:r>
    </w:p>
    <w:p w14:paraId="2211E905" w14:textId="576F7673" w:rsidR="00741D76" w:rsidRPr="00741D76" w:rsidRDefault="00741D76" w:rsidP="00741D7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ind w:left="795" w:right="75"/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</w:pP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 xml:space="preserve">ATC otomatik takım değiştirme </w:t>
      </w:r>
      <w:r w:rsidR="00144E79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(</w:t>
      </w:r>
      <w:proofErr w:type="spellStart"/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opsiyonel</w:t>
      </w:r>
      <w:proofErr w:type="spellEnd"/>
      <w:r w:rsidR="00144E79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)</w:t>
      </w:r>
      <w:r w:rsidR="0083365C" w:rsidRPr="0083365C">
        <w:rPr>
          <w:noProof/>
        </w:rPr>
        <w:t xml:space="preserve"> </w:t>
      </w:r>
    </w:p>
    <w:p w14:paraId="24251DD7" w14:textId="481EB6E5" w:rsidR="00741D76" w:rsidRPr="00741D76" w:rsidRDefault="00741D76" w:rsidP="00741D7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ind w:left="795" w:right="75"/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</w:pP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MPG El Çarkı</w:t>
      </w:r>
    </w:p>
    <w:p w14:paraId="11339AAC" w14:textId="5A8EB55F" w:rsidR="00741D76" w:rsidRPr="00741D76" w:rsidRDefault="00741D76" w:rsidP="003B715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ind w:left="795" w:right="75"/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</w:pP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Fonksiyonel PLC ve esnek Makro yazılımı</w:t>
      </w:r>
    </w:p>
    <w:p w14:paraId="03C17C13" w14:textId="08033A66" w:rsidR="00741D76" w:rsidRPr="00741D76" w:rsidRDefault="00741D76" w:rsidP="00741D7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ind w:left="795" w:right="75"/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</w:pP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 xml:space="preserve">USB DNC </w:t>
      </w:r>
      <w:r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f</w:t>
      </w: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onksiyon</w:t>
      </w:r>
      <w:r w:rsidR="00144E79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u</w:t>
      </w:r>
    </w:p>
    <w:p w14:paraId="41D636CD" w14:textId="0DEDE00B" w:rsidR="00AA47F2" w:rsidRPr="003B715E" w:rsidRDefault="00741D76" w:rsidP="003B715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ind w:left="795" w:right="75"/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</w:pP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 xml:space="preserve">Maximum </w:t>
      </w:r>
      <w:r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4</w:t>
      </w: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 xml:space="preserve"> eksen kontrol</w:t>
      </w:r>
    </w:p>
    <w:p w14:paraId="0D13DD85" w14:textId="6CDC0BEC" w:rsidR="00741D76" w:rsidRPr="00741D76" w:rsidRDefault="00741D76" w:rsidP="00741D7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ind w:left="795" w:right="75"/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</w:pP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Geniş uygulama alanı </w:t>
      </w:r>
    </w:p>
    <w:p w14:paraId="4E25E300" w14:textId="77777777" w:rsidR="00741D76" w:rsidRPr="00741D76" w:rsidRDefault="00741D76" w:rsidP="00741D76">
      <w:pPr>
        <w:shd w:val="clear" w:color="auto" w:fill="FFFFFF"/>
        <w:spacing w:after="150" w:line="390" w:lineRule="atLeast"/>
        <w:outlineLvl w:val="2"/>
        <w:rPr>
          <w:rFonts w:ascii="Roboto" w:eastAsia="Times New Roman" w:hAnsi="Roboto" w:cs="Times New Roman"/>
          <w:color w:val="FD0202"/>
          <w:sz w:val="27"/>
          <w:szCs w:val="27"/>
          <w:lang w:eastAsia="tr-TR"/>
        </w:rPr>
      </w:pPr>
      <w:r w:rsidRPr="00741D76">
        <w:rPr>
          <w:rFonts w:ascii="Roboto" w:eastAsia="Times New Roman" w:hAnsi="Roboto" w:cs="Times New Roman"/>
          <w:color w:val="FD0202"/>
          <w:sz w:val="27"/>
          <w:szCs w:val="27"/>
          <w:lang w:eastAsia="tr-TR"/>
        </w:rPr>
        <w:t>Teknik özellikler</w:t>
      </w:r>
    </w:p>
    <w:p w14:paraId="07CBC0A3" w14:textId="1096D907" w:rsidR="00741D76" w:rsidRPr="00741D76" w:rsidRDefault="00741D76" w:rsidP="00835FF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795" w:right="75"/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</w:pP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X, Z,</w:t>
      </w:r>
      <w:r w:rsidR="00835FF2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 xml:space="preserve"> C (Y),</w:t>
      </w: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 xml:space="preserve"> A</w:t>
      </w:r>
      <w:r w:rsidR="00C05218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 xml:space="preserve"> </w:t>
      </w: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koordinat sistemi</w:t>
      </w:r>
    </w:p>
    <w:p w14:paraId="2EA9D47B" w14:textId="77777777" w:rsidR="00741D76" w:rsidRPr="00741D76" w:rsidRDefault="00741D76" w:rsidP="00741D7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795" w:right="75"/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</w:pP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 xml:space="preserve">8,4 </w:t>
      </w:r>
      <w:proofErr w:type="spellStart"/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inch</w:t>
      </w:r>
      <w:proofErr w:type="spellEnd"/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 xml:space="preserve"> LCD ekran 800x600 çözünürlük</w:t>
      </w:r>
    </w:p>
    <w:p w14:paraId="44492D0E" w14:textId="66257AEA" w:rsidR="00741D76" w:rsidRPr="00741D76" w:rsidRDefault="00741D76" w:rsidP="00741D7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795" w:right="75"/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</w:pP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Maximum uçuş h</w:t>
      </w:r>
      <w:r w:rsidR="00C05218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ı</w:t>
      </w: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z</w:t>
      </w:r>
      <w:r w:rsidR="00C05218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ı</w:t>
      </w: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 xml:space="preserve"> </w:t>
      </w:r>
      <w:r w:rsidR="003B715E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60</w:t>
      </w:r>
      <w:r w:rsidR="002B5D0F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 xml:space="preserve"> </w:t>
      </w: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m/</w:t>
      </w:r>
      <w:proofErr w:type="spellStart"/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dk</w:t>
      </w:r>
      <w:proofErr w:type="spellEnd"/>
    </w:p>
    <w:p w14:paraId="465238AB" w14:textId="04B8A3A6" w:rsidR="00741D76" w:rsidRPr="00741D76" w:rsidRDefault="00741D76" w:rsidP="00741D7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795" w:right="75"/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</w:pP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Çalışma H</w:t>
      </w:r>
      <w:r w:rsidR="00C05218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ı</w:t>
      </w: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z</w:t>
      </w:r>
      <w:r w:rsidR="00C05218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ı</w:t>
      </w: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 xml:space="preserve"> </w:t>
      </w:r>
      <w:r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30</w:t>
      </w: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 xml:space="preserve"> m/</w:t>
      </w:r>
      <w:proofErr w:type="spellStart"/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dk</w:t>
      </w:r>
      <w:proofErr w:type="spellEnd"/>
    </w:p>
    <w:p w14:paraId="5B54D601" w14:textId="02747E8F" w:rsidR="00741D76" w:rsidRPr="00741D76" w:rsidRDefault="00741D76" w:rsidP="00741D7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795" w:right="75"/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</w:pP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Min</w:t>
      </w:r>
      <w:r w:rsidR="00C05218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i</w:t>
      </w: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mum programlama 0,001 mm</w:t>
      </w:r>
    </w:p>
    <w:p w14:paraId="60A2D50E" w14:textId="30BC099E" w:rsidR="00741D76" w:rsidRPr="00741D76" w:rsidRDefault="00741D76" w:rsidP="00741D7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795" w:right="75"/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</w:pP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 xml:space="preserve">Maximum I/O: </w:t>
      </w:r>
      <w:r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4</w:t>
      </w:r>
      <w:r w:rsidR="00B51330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8</w:t>
      </w: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 xml:space="preserve"> DI, </w:t>
      </w:r>
      <w:r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3</w:t>
      </w:r>
      <w:r w:rsidR="00B51330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2</w:t>
      </w: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 xml:space="preserve"> DO</w:t>
      </w:r>
      <w:r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, 2 AO</w:t>
      </w:r>
    </w:p>
    <w:p w14:paraId="61D45B1E" w14:textId="77777777" w:rsidR="00741D76" w:rsidRPr="00741D76" w:rsidRDefault="00741D76" w:rsidP="00741D7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795" w:right="75"/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</w:pP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D</w:t>
      </w:r>
      <w:r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a</w:t>
      </w: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 xml:space="preserve">hili PLC ve Makro programlama </w:t>
      </w:r>
      <w:proofErr w:type="gramStart"/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imkanı</w:t>
      </w:r>
      <w:proofErr w:type="gramEnd"/>
    </w:p>
    <w:p w14:paraId="2AB8705B" w14:textId="4E743A58" w:rsidR="00741D76" w:rsidRPr="00741D76" w:rsidRDefault="00741D76" w:rsidP="00741D7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795" w:right="75"/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</w:pP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T</w:t>
      </w:r>
      <w:r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a</w:t>
      </w: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k</w:t>
      </w:r>
      <w:r w:rsidR="00C05218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ı</w:t>
      </w: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m ucu sıfırlama fonksiyonu</w:t>
      </w:r>
    </w:p>
    <w:p w14:paraId="00BB2077" w14:textId="77777777" w:rsidR="00741D76" w:rsidRPr="00741D76" w:rsidRDefault="00741D76" w:rsidP="00741D7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795" w:right="75"/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</w:pPr>
      <w:proofErr w:type="spellStart"/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Relative</w:t>
      </w:r>
      <w:proofErr w:type="spellEnd"/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 xml:space="preserve"> ve </w:t>
      </w:r>
      <w:proofErr w:type="spellStart"/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Absolute</w:t>
      </w:r>
      <w:proofErr w:type="spellEnd"/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 xml:space="preserve"> programlama</w:t>
      </w:r>
    </w:p>
    <w:p w14:paraId="25D91AB2" w14:textId="77777777" w:rsidR="00741D76" w:rsidRPr="00741D76" w:rsidRDefault="00741D76" w:rsidP="00741D7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795" w:right="75"/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</w:pP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İleri okuma fonksiyonu</w:t>
      </w:r>
    </w:p>
    <w:p w14:paraId="14E1F19D" w14:textId="77777777" w:rsidR="00741D76" w:rsidRPr="00741D76" w:rsidRDefault="00741D76" w:rsidP="00741D7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795" w:right="75"/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</w:pP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 xml:space="preserve">Metrik ve </w:t>
      </w:r>
      <w:proofErr w:type="spellStart"/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inc</w:t>
      </w:r>
      <w:proofErr w:type="spellEnd"/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 xml:space="preserve"> programlama seçimi </w:t>
      </w:r>
    </w:p>
    <w:p w14:paraId="3AFED5EF" w14:textId="77777777" w:rsidR="00741D76" w:rsidRPr="00741D76" w:rsidRDefault="00741D76" w:rsidP="00741D7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795" w:right="75"/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</w:pP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 xml:space="preserve">2ms </w:t>
      </w:r>
      <w:proofErr w:type="spellStart"/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interpolasyon</w:t>
      </w:r>
      <w:proofErr w:type="spellEnd"/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 xml:space="preserve"> çevrim zamanı</w:t>
      </w:r>
    </w:p>
    <w:p w14:paraId="5D62155D" w14:textId="77777777" w:rsidR="00741D76" w:rsidRPr="00741D76" w:rsidRDefault="00741D76" w:rsidP="00741D7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795" w:right="75"/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</w:pPr>
      <w:r w:rsidRPr="00741D76">
        <w:rPr>
          <w:rFonts w:ascii="Roboto" w:eastAsia="Times New Roman" w:hAnsi="Roboto" w:cs="Times New Roman"/>
          <w:color w:val="000000"/>
          <w:sz w:val="24"/>
          <w:szCs w:val="24"/>
          <w:lang w:eastAsia="tr-TR"/>
        </w:rPr>
        <w:t>Kontroller tekrarlama doğruluğu</w:t>
      </w:r>
    </w:p>
    <w:p w14:paraId="4843926A" w14:textId="43FD7449" w:rsidR="00741D76" w:rsidRDefault="00741D76"/>
    <w:p w14:paraId="6D62F1A7" w14:textId="07DD8B68" w:rsidR="001C7EE5" w:rsidRDefault="001C7EE5"/>
    <w:p w14:paraId="5939D272" w14:textId="0FF9CD97" w:rsidR="001C7EE5" w:rsidRDefault="001C7EE5"/>
    <w:tbl>
      <w:tblPr>
        <w:tblStyle w:val="DzTablo1"/>
        <w:tblpPr w:leftFromText="141" w:rightFromText="141" w:vertAnchor="page" w:horzAnchor="margin" w:tblpY="1993"/>
        <w:tblW w:w="9078" w:type="dxa"/>
        <w:tblInd w:w="0" w:type="dxa"/>
        <w:tblLook w:val="04A0" w:firstRow="1" w:lastRow="0" w:firstColumn="1" w:lastColumn="0" w:noHBand="0" w:noVBand="1"/>
      </w:tblPr>
      <w:tblGrid>
        <w:gridCol w:w="5956"/>
        <w:gridCol w:w="3122"/>
      </w:tblGrid>
      <w:tr w:rsidR="000E2412" w:rsidRPr="00AA47F2" w14:paraId="40E15686" w14:textId="77777777" w:rsidTr="001F63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AF7130F" w14:textId="77777777" w:rsidR="000E2412" w:rsidRPr="00AA47F2" w:rsidRDefault="000E2412" w:rsidP="001F6351">
            <w:pPr>
              <w:autoSpaceDE w:val="0"/>
              <w:autoSpaceDN w:val="0"/>
              <w:adjustRightInd w:val="0"/>
              <w:rPr>
                <w:rFonts w:ascii="FZLTCHJW--GB1-0" w:eastAsia="FZLTCHJW--GB1-0" w:cs="FZLTCHJW--GB1-0"/>
                <w:color w:val="1A1A1A"/>
                <w:sz w:val="20"/>
                <w:szCs w:val="20"/>
              </w:rPr>
            </w:pPr>
            <w:proofErr w:type="spellStart"/>
            <w:r w:rsidRPr="00AA47F2">
              <w:rPr>
                <w:rFonts w:ascii="FZLTCHJW--GB1-0" w:eastAsia="FZLTCHJW--GB1-0" w:cs="FZLTCHJW--GB1-0" w:hint="eastAsia"/>
                <w:color w:val="1A1A1A"/>
                <w:sz w:val="20"/>
                <w:szCs w:val="20"/>
              </w:rPr>
              <w:lastRenderedPageBreak/>
              <w:t>Rapid</w:t>
            </w:r>
            <w:proofErr w:type="spellEnd"/>
            <w:r w:rsidRPr="00AA47F2">
              <w:rPr>
                <w:rFonts w:ascii="FZLTCHJW--GB1-0" w:eastAsia="FZLTCHJW--GB1-0" w:cs="FZLTCHJW--GB1-0" w:hint="eastAsia"/>
                <w:color w:val="1A1A1A"/>
                <w:sz w:val="20"/>
                <w:szCs w:val="20"/>
              </w:rPr>
              <w:t xml:space="preserve"> </w:t>
            </w:r>
            <w:proofErr w:type="spellStart"/>
            <w:r w:rsidRPr="00AA47F2">
              <w:rPr>
                <w:rFonts w:ascii="FZLTCHJW--GB1-0" w:eastAsia="FZLTCHJW--GB1-0" w:cs="FZLTCHJW--GB1-0" w:hint="eastAsia"/>
                <w:color w:val="1A1A1A"/>
                <w:sz w:val="20"/>
                <w:szCs w:val="20"/>
              </w:rPr>
              <w:t>positioning</w:t>
            </w:r>
            <w:proofErr w:type="spellEnd"/>
            <w:r w:rsidRPr="00AA47F2">
              <w:rPr>
                <w:rFonts w:ascii="FZLTCHJW--GB1-0" w:eastAsia="FZLTCHJW--GB1-0" w:cs="FZLTCHJW--GB1-0" w:hint="eastAsia"/>
                <w:color w:val="1A1A1A"/>
                <w:sz w:val="20"/>
                <w:szCs w:val="20"/>
                <w:lang w:val="en-US"/>
              </w:rPr>
              <w:t xml:space="preserve">： </w:t>
            </w:r>
          </w:p>
        </w:tc>
        <w:tc>
          <w:tcPr>
            <w:tcW w:w="31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3A30AC8" w14:textId="77777777" w:rsidR="000E2412" w:rsidRPr="00AA47F2" w:rsidRDefault="000E2412" w:rsidP="001F635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ZLTCHJW--GB1-0" w:eastAsia="FZLTCHJW--GB1-0" w:cs="FZLTCHJW--GB1-0"/>
                <w:color w:val="1A1A1A"/>
                <w:sz w:val="20"/>
                <w:szCs w:val="20"/>
              </w:rPr>
            </w:pPr>
            <w:r w:rsidRPr="00AA47F2">
              <w:rPr>
                <w:rFonts w:ascii="FZLTCHJW--GB1-0" w:eastAsia="FZLTCHJW--GB1-0" w:cs="FZLTCHJW--GB1-0" w:hint="eastAsia"/>
                <w:color w:val="1A1A1A"/>
                <w:sz w:val="20"/>
                <w:szCs w:val="20"/>
              </w:rPr>
              <w:t>G00</w:t>
            </w:r>
          </w:p>
        </w:tc>
      </w:tr>
      <w:tr w:rsidR="000E2412" w:rsidRPr="00AA47F2" w14:paraId="0F0768FA" w14:textId="77777777" w:rsidTr="001F63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FC1318B" w14:textId="77777777" w:rsidR="000E2412" w:rsidRPr="00AA47F2" w:rsidRDefault="000E2412" w:rsidP="001F6351">
            <w:pPr>
              <w:autoSpaceDE w:val="0"/>
              <w:autoSpaceDN w:val="0"/>
              <w:adjustRightInd w:val="0"/>
              <w:rPr>
                <w:rFonts w:ascii="FZLTCHJW--GB1-0" w:eastAsia="FZLTCHJW--GB1-0" w:cs="FZLTCHJW--GB1-0"/>
                <w:color w:val="1A1A1A"/>
                <w:sz w:val="20"/>
                <w:szCs w:val="20"/>
              </w:rPr>
            </w:pPr>
            <w:proofErr w:type="spellStart"/>
            <w:r w:rsidRPr="00AA47F2">
              <w:rPr>
                <w:rFonts w:ascii="FZLTCHJW--GB1-0" w:eastAsia="FZLTCHJW--GB1-0" w:cs="FZLTCHJW--GB1-0" w:hint="eastAsia"/>
                <w:color w:val="1A1A1A"/>
                <w:sz w:val="20"/>
                <w:szCs w:val="20"/>
              </w:rPr>
              <w:t>Line</w:t>
            </w:r>
            <w:proofErr w:type="spellEnd"/>
            <w:r w:rsidRPr="00AA47F2">
              <w:rPr>
                <w:rFonts w:ascii="FZLTCHJW--GB1-0" w:eastAsia="FZLTCHJW--GB1-0" w:cs="FZLTCHJW--GB1-0" w:hint="eastAsia"/>
                <w:color w:val="1A1A1A"/>
                <w:sz w:val="20"/>
                <w:szCs w:val="20"/>
              </w:rPr>
              <w:t xml:space="preserve"> </w:t>
            </w:r>
            <w:proofErr w:type="spellStart"/>
            <w:r w:rsidRPr="00AA47F2">
              <w:rPr>
                <w:rFonts w:ascii="FZLTCHJW--GB1-0" w:eastAsia="FZLTCHJW--GB1-0" w:cs="FZLTCHJW--GB1-0" w:hint="eastAsia"/>
                <w:color w:val="1A1A1A"/>
                <w:sz w:val="20"/>
                <w:szCs w:val="20"/>
              </w:rPr>
              <w:t>interpolation</w:t>
            </w:r>
            <w:proofErr w:type="spellEnd"/>
            <w:r w:rsidRPr="00AA47F2">
              <w:rPr>
                <w:rFonts w:ascii="FZLTCHJW--GB1-0" w:eastAsia="FZLTCHJW--GB1-0" w:cs="FZLTCHJW--GB1-0" w:hint="eastAsia"/>
                <w:color w:val="1A1A1A"/>
                <w:sz w:val="20"/>
                <w:szCs w:val="20"/>
                <w:lang w:val="en-US"/>
              </w:rPr>
              <w:t xml:space="preserve">： </w:t>
            </w:r>
          </w:p>
        </w:tc>
        <w:tc>
          <w:tcPr>
            <w:tcW w:w="31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1965353" w14:textId="77777777" w:rsidR="000E2412" w:rsidRPr="00AA47F2" w:rsidRDefault="000E2412" w:rsidP="001F635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</w:pPr>
            <w:r w:rsidRPr="00AA47F2">
              <w:rPr>
                <w:rFonts w:ascii="FZLTCHJW--GB1-0" w:eastAsia="FZLTCHJW--GB1-0" w:cs="FZLTCHJW--GB1-0" w:hint="eastAsia"/>
                <w:b/>
                <w:bCs/>
                <w:color w:val="1A1A1A"/>
                <w:sz w:val="20"/>
                <w:szCs w:val="20"/>
              </w:rPr>
              <w:t>G01</w:t>
            </w:r>
          </w:p>
        </w:tc>
      </w:tr>
      <w:tr w:rsidR="000E2412" w:rsidRPr="00AA47F2" w14:paraId="1A0D5ADE" w14:textId="77777777" w:rsidTr="001F6351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A52FFC9" w14:textId="77777777" w:rsidR="000E2412" w:rsidRPr="00AA47F2" w:rsidRDefault="000E2412" w:rsidP="001F6351">
            <w:pPr>
              <w:autoSpaceDE w:val="0"/>
              <w:autoSpaceDN w:val="0"/>
              <w:adjustRightInd w:val="0"/>
              <w:rPr>
                <w:rFonts w:ascii="FZLTCHJW--GB1-0" w:eastAsia="FZLTCHJW--GB1-0" w:cs="FZLTCHJW--GB1-0"/>
                <w:color w:val="1A1A1A"/>
                <w:sz w:val="20"/>
                <w:szCs w:val="20"/>
              </w:rPr>
            </w:pPr>
            <w:proofErr w:type="spellStart"/>
            <w:r w:rsidRPr="00AA47F2">
              <w:rPr>
                <w:rFonts w:ascii="FZLTCHJW--GB1-0" w:eastAsia="FZLTCHJW--GB1-0" w:cs="FZLTCHJW--GB1-0" w:hint="eastAsia"/>
                <w:color w:val="1A1A1A"/>
                <w:sz w:val="20"/>
                <w:szCs w:val="20"/>
              </w:rPr>
              <w:t>Arc</w:t>
            </w:r>
            <w:proofErr w:type="spellEnd"/>
            <w:r w:rsidRPr="00AA47F2">
              <w:rPr>
                <w:rFonts w:ascii="FZLTCHJW--GB1-0" w:eastAsia="FZLTCHJW--GB1-0" w:cs="FZLTCHJW--GB1-0" w:hint="eastAsia"/>
                <w:color w:val="1A1A1A"/>
                <w:sz w:val="20"/>
                <w:szCs w:val="20"/>
              </w:rPr>
              <w:t xml:space="preserve"> </w:t>
            </w:r>
            <w:proofErr w:type="spellStart"/>
            <w:r w:rsidRPr="00AA47F2">
              <w:rPr>
                <w:rFonts w:ascii="FZLTCHJW--GB1-0" w:eastAsia="FZLTCHJW--GB1-0" w:cs="FZLTCHJW--GB1-0" w:hint="eastAsia"/>
                <w:color w:val="1A1A1A"/>
                <w:sz w:val="20"/>
                <w:szCs w:val="20"/>
              </w:rPr>
              <w:t>interpolation</w:t>
            </w:r>
            <w:proofErr w:type="spellEnd"/>
            <w:r w:rsidRPr="00AA47F2">
              <w:rPr>
                <w:rFonts w:ascii="FZLTCHJW--GB1-0" w:eastAsia="FZLTCHJW--GB1-0" w:cs="FZLTCHJW--GB1-0" w:hint="eastAsia"/>
                <w:color w:val="1A1A1A"/>
                <w:sz w:val="20"/>
                <w:szCs w:val="20"/>
                <w:lang w:val="en-US"/>
              </w:rPr>
              <w:t xml:space="preserve">： </w:t>
            </w:r>
          </w:p>
        </w:tc>
        <w:tc>
          <w:tcPr>
            <w:tcW w:w="31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D2B8801" w14:textId="77777777" w:rsidR="000E2412" w:rsidRPr="00AA47F2" w:rsidRDefault="000E2412" w:rsidP="001F635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</w:pPr>
            <w:r w:rsidRPr="00AA47F2">
              <w:rPr>
                <w:rFonts w:ascii="FZLTCHJW--GB1-0" w:eastAsia="FZLTCHJW--GB1-0" w:cs="FZLTCHJW--GB1-0" w:hint="eastAsia"/>
                <w:b/>
                <w:bCs/>
                <w:color w:val="1A1A1A"/>
                <w:sz w:val="20"/>
                <w:szCs w:val="20"/>
              </w:rPr>
              <w:t>G02/G03</w:t>
            </w:r>
          </w:p>
        </w:tc>
      </w:tr>
      <w:tr w:rsidR="000E2412" w:rsidRPr="00AA47F2" w14:paraId="59A52086" w14:textId="77777777" w:rsidTr="001F63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D63BB96" w14:textId="77777777" w:rsidR="000E2412" w:rsidRPr="00AA47F2" w:rsidRDefault="000E2412" w:rsidP="001F6351">
            <w:pPr>
              <w:autoSpaceDE w:val="0"/>
              <w:autoSpaceDN w:val="0"/>
              <w:adjustRightInd w:val="0"/>
              <w:rPr>
                <w:rFonts w:ascii="FZLTCHJW--GB1-0" w:eastAsia="FZLTCHJW--GB1-0" w:cs="FZLTCHJW--GB1-0"/>
                <w:color w:val="1A1A1A"/>
                <w:sz w:val="20"/>
                <w:szCs w:val="20"/>
              </w:rPr>
            </w:pPr>
            <w:proofErr w:type="spellStart"/>
            <w:r w:rsidRPr="00AA47F2">
              <w:rPr>
                <w:rFonts w:ascii="FZLTCHJW--GB1-0" w:eastAsia="FZLTCHJW--GB1-0" w:cs="FZLTCHJW--GB1-0" w:hint="eastAsia"/>
                <w:color w:val="1A1A1A"/>
                <w:sz w:val="20"/>
                <w:szCs w:val="20"/>
              </w:rPr>
              <w:t>The</w:t>
            </w:r>
            <w:proofErr w:type="spellEnd"/>
            <w:r w:rsidRPr="00AA47F2">
              <w:rPr>
                <w:rFonts w:ascii="FZLTCHJW--GB1-0" w:eastAsia="FZLTCHJW--GB1-0" w:cs="FZLTCHJW--GB1-0" w:hint="eastAsia"/>
                <w:color w:val="1A1A1A"/>
                <w:sz w:val="20"/>
                <w:szCs w:val="20"/>
              </w:rPr>
              <w:t xml:space="preserve"> spiral </w:t>
            </w:r>
            <w:proofErr w:type="spellStart"/>
            <w:r w:rsidRPr="00AA47F2">
              <w:rPr>
                <w:rFonts w:ascii="FZLTCHJW--GB1-0" w:eastAsia="FZLTCHJW--GB1-0" w:cs="FZLTCHJW--GB1-0" w:hint="eastAsia"/>
                <w:color w:val="1A1A1A"/>
                <w:sz w:val="20"/>
                <w:szCs w:val="20"/>
              </w:rPr>
              <w:t>cutting</w:t>
            </w:r>
            <w:proofErr w:type="spellEnd"/>
            <w:r w:rsidRPr="00AA47F2">
              <w:rPr>
                <w:rFonts w:ascii="FZLTCHJW--GB1-0" w:eastAsia="FZLTCHJW--GB1-0" w:cs="FZLTCHJW--GB1-0" w:hint="eastAsia"/>
                <w:color w:val="1A1A1A"/>
                <w:sz w:val="20"/>
                <w:szCs w:val="20"/>
                <w:lang w:val="en-US"/>
              </w:rPr>
              <w:t xml:space="preserve">： </w:t>
            </w:r>
          </w:p>
        </w:tc>
        <w:tc>
          <w:tcPr>
            <w:tcW w:w="31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620212A" w14:textId="77777777" w:rsidR="000E2412" w:rsidRPr="00AA47F2" w:rsidRDefault="000E2412" w:rsidP="001F635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</w:pPr>
            <w:r w:rsidRPr="00AA47F2">
              <w:rPr>
                <w:rFonts w:ascii="FZLTCHJW--GB1-0" w:eastAsia="FZLTCHJW--GB1-0" w:cs="FZLTCHJW--GB1-0" w:hint="eastAsia"/>
                <w:b/>
                <w:bCs/>
                <w:color w:val="1A1A1A"/>
                <w:sz w:val="20"/>
                <w:szCs w:val="20"/>
              </w:rPr>
              <w:t>G</w:t>
            </w:r>
            <w:r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  <w:t>32</w:t>
            </w:r>
          </w:p>
        </w:tc>
      </w:tr>
      <w:tr w:rsidR="000E2412" w:rsidRPr="00AA47F2" w14:paraId="1A62D9D5" w14:textId="77777777" w:rsidTr="001F6351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EDD8D79" w14:textId="77777777" w:rsidR="000E2412" w:rsidRPr="00AA47F2" w:rsidRDefault="000E2412" w:rsidP="001F6351">
            <w:pPr>
              <w:autoSpaceDE w:val="0"/>
              <w:autoSpaceDN w:val="0"/>
              <w:adjustRightInd w:val="0"/>
              <w:rPr>
                <w:rFonts w:ascii="FZLTCHJW--GB1-0" w:eastAsia="FZLTCHJW--GB1-0" w:cs="FZLTCHJW--GB1-0"/>
                <w:color w:val="1A1A1A"/>
                <w:sz w:val="20"/>
                <w:szCs w:val="20"/>
              </w:rPr>
            </w:pP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Check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jump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 xml:space="preserve"> alarm/</w:t>
            </w: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no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 xml:space="preserve"> alarm:</w:t>
            </w:r>
          </w:p>
        </w:tc>
        <w:tc>
          <w:tcPr>
            <w:tcW w:w="31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48917CE" w14:textId="77777777" w:rsidR="000E2412" w:rsidRPr="00AA47F2" w:rsidRDefault="000E2412" w:rsidP="001F635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  <w:t>G311/G31</w:t>
            </w:r>
          </w:p>
        </w:tc>
      </w:tr>
      <w:tr w:rsidR="000E2412" w:rsidRPr="00AA47F2" w14:paraId="22F0E972" w14:textId="77777777" w:rsidTr="001F63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D4B895C" w14:textId="77777777" w:rsidR="000E2412" w:rsidRPr="00AA47F2" w:rsidRDefault="000E2412" w:rsidP="001F6351">
            <w:pPr>
              <w:autoSpaceDE w:val="0"/>
              <w:autoSpaceDN w:val="0"/>
              <w:adjustRightInd w:val="0"/>
              <w:rPr>
                <w:rFonts w:ascii="FZLTCHJW--GB1-0" w:eastAsia="FZLTCHJW--GB1-0" w:cs="FZLTCHJW--GB1-0"/>
                <w:color w:val="1A1A1A"/>
                <w:sz w:val="20"/>
                <w:szCs w:val="20"/>
              </w:rPr>
            </w:pP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Finish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machining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loop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:</w:t>
            </w:r>
          </w:p>
        </w:tc>
        <w:tc>
          <w:tcPr>
            <w:tcW w:w="31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5E1651D" w14:textId="77777777" w:rsidR="000E2412" w:rsidRPr="00AA47F2" w:rsidRDefault="000E2412" w:rsidP="001F635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  <w:t>G70</w:t>
            </w:r>
          </w:p>
        </w:tc>
      </w:tr>
      <w:tr w:rsidR="000E2412" w:rsidRPr="00AA47F2" w14:paraId="29CA0CE7" w14:textId="77777777" w:rsidTr="001F6351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F388113" w14:textId="77777777" w:rsidR="000E2412" w:rsidRPr="00AA47F2" w:rsidRDefault="000E2412" w:rsidP="001F6351">
            <w:pPr>
              <w:autoSpaceDE w:val="0"/>
              <w:autoSpaceDN w:val="0"/>
              <w:adjustRightInd w:val="0"/>
              <w:rPr>
                <w:rFonts w:ascii="FZLTCHJW--GB1-0" w:eastAsia="FZLTCHJW--GB1-0" w:cs="FZLTCHJW--GB1-0"/>
                <w:color w:val="1A1A1A"/>
                <w:sz w:val="20"/>
                <w:szCs w:val="20"/>
              </w:rPr>
            </w:pP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Cylindrical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face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thick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loop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:</w:t>
            </w:r>
          </w:p>
        </w:tc>
        <w:tc>
          <w:tcPr>
            <w:tcW w:w="31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5BC7465" w14:textId="77777777" w:rsidR="000E2412" w:rsidRPr="00AA47F2" w:rsidRDefault="000E2412" w:rsidP="001F635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  <w:t>G71</w:t>
            </w:r>
          </w:p>
        </w:tc>
      </w:tr>
      <w:tr w:rsidR="000E2412" w:rsidRPr="00AA47F2" w14:paraId="60880921" w14:textId="77777777" w:rsidTr="001F63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75DB4F6" w14:textId="77777777" w:rsidR="000E2412" w:rsidRPr="00AA47F2" w:rsidRDefault="000E2412" w:rsidP="001F6351">
            <w:pPr>
              <w:tabs>
                <w:tab w:val="left" w:pos="1272"/>
              </w:tabs>
              <w:autoSpaceDE w:val="0"/>
              <w:autoSpaceDN w:val="0"/>
              <w:adjustRightInd w:val="0"/>
              <w:rPr>
                <w:rFonts w:ascii="FZLTCHJW--GB1-0" w:eastAsia="FZLTCHJW--GB1-0" w:cs="FZLTCHJW--GB1-0"/>
                <w:color w:val="1A1A1A"/>
                <w:sz w:val="20"/>
                <w:szCs w:val="20"/>
              </w:rPr>
            </w:pP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End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face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thick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loop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:</w:t>
            </w:r>
          </w:p>
        </w:tc>
        <w:tc>
          <w:tcPr>
            <w:tcW w:w="31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0F4204C" w14:textId="77777777" w:rsidR="000E2412" w:rsidRPr="00AA47F2" w:rsidRDefault="000E2412" w:rsidP="001F635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  <w:t>G72</w:t>
            </w:r>
          </w:p>
        </w:tc>
      </w:tr>
      <w:tr w:rsidR="000E2412" w:rsidRPr="00AA47F2" w14:paraId="26F6E0D8" w14:textId="77777777" w:rsidTr="001F6351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DD32B33" w14:textId="77777777" w:rsidR="000E2412" w:rsidRPr="00AA47F2" w:rsidRDefault="000E2412" w:rsidP="001F6351">
            <w:pPr>
              <w:autoSpaceDE w:val="0"/>
              <w:autoSpaceDN w:val="0"/>
              <w:adjustRightInd w:val="0"/>
              <w:rPr>
                <w:rFonts w:ascii="FZLTCHJW--GB1-0" w:eastAsia="FZLTCHJW--GB1-0" w:cs="FZLTCHJW--GB1-0"/>
                <w:color w:val="1A1A1A"/>
                <w:sz w:val="20"/>
                <w:szCs w:val="20"/>
              </w:rPr>
            </w:pP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Enclosed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cutting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loop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:</w:t>
            </w:r>
          </w:p>
        </w:tc>
        <w:tc>
          <w:tcPr>
            <w:tcW w:w="31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92D392B" w14:textId="77777777" w:rsidR="000E2412" w:rsidRPr="00AA47F2" w:rsidRDefault="000E2412" w:rsidP="001F635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  <w:t>G73</w:t>
            </w:r>
          </w:p>
        </w:tc>
      </w:tr>
      <w:tr w:rsidR="000E2412" w:rsidRPr="00AA47F2" w14:paraId="0AD23857" w14:textId="77777777" w:rsidTr="001F63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81C771D" w14:textId="77777777" w:rsidR="000E2412" w:rsidRPr="00AA47F2" w:rsidRDefault="000E2412" w:rsidP="001F6351">
            <w:pPr>
              <w:autoSpaceDE w:val="0"/>
              <w:autoSpaceDN w:val="0"/>
              <w:adjustRightInd w:val="0"/>
              <w:rPr>
                <w:rFonts w:ascii="FZLTCHJW--GB1-0" w:eastAsia="FZLTCHJW--GB1-0" w:cs="FZLTCHJW--GB1-0"/>
                <w:color w:val="1A1A1A"/>
                <w:sz w:val="20"/>
                <w:szCs w:val="20"/>
              </w:rPr>
            </w:pP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End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face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deep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 xml:space="preserve"> hole </w:t>
            </w: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loop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:</w:t>
            </w:r>
          </w:p>
        </w:tc>
        <w:tc>
          <w:tcPr>
            <w:tcW w:w="31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71279AA" w14:textId="77777777" w:rsidR="000E2412" w:rsidRPr="00AA47F2" w:rsidRDefault="000E2412" w:rsidP="001F635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  <w:t>G74</w:t>
            </w:r>
          </w:p>
        </w:tc>
      </w:tr>
      <w:tr w:rsidR="000E2412" w:rsidRPr="00AA47F2" w14:paraId="0B6B3297" w14:textId="77777777" w:rsidTr="001F6351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DC82351" w14:textId="77777777" w:rsidR="000E2412" w:rsidRPr="00AA47F2" w:rsidRDefault="000E2412" w:rsidP="001F6351">
            <w:pPr>
              <w:autoSpaceDE w:val="0"/>
              <w:autoSpaceDN w:val="0"/>
              <w:adjustRightInd w:val="0"/>
              <w:rPr>
                <w:rFonts w:ascii="FZLTCHJW--GB1-0" w:eastAsia="FZLTCHJW--GB1-0" w:cs="FZLTCHJW--GB1-0"/>
                <w:color w:val="1A1A1A"/>
                <w:sz w:val="20"/>
                <w:szCs w:val="20"/>
              </w:rPr>
            </w:pP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Slot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loop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:</w:t>
            </w:r>
          </w:p>
        </w:tc>
        <w:tc>
          <w:tcPr>
            <w:tcW w:w="31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1FFBFBB" w14:textId="77777777" w:rsidR="000E2412" w:rsidRPr="00AA47F2" w:rsidRDefault="000E2412" w:rsidP="001F635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  <w:t>G75</w:t>
            </w:r>
          </w:p>
        </w:tc>
      </w:tr>
      <w:tr w:rsidR="000E2412" w:rsidRPr="00AA47F2" w14:paraId="643E8DAB" w14:textId="77777777" w:rsidTr="001F63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A80938A" w14:textId="77777777" w:rsidR="000E2412" w:rsidRPr="00AA47F2" w:rsidRDefault="000E2412" w:rsidP="001F6351">
            <w:pPr>
              <w:autoSpaceDE w:val="0"/>
              <w:autoSpaceDN w:val="0"/>
              <w:adjustRightInd w:val="0"/>
              <w:rPr>
                <w:rFonts w:ascii="FZLTCHJW--GB1-0" w:eastAsia="FZLTCHJW--GB1-0" w:cs="FZLTCHJW--GB1-0"/>
                <w:color w:val="1A1A1A"/>
                <w:sz w:val="20"/>
                <w:szCs w:val="20"/>
              </w:rPr>
            </w:pP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Complex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screw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thread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loop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:</w:t>
            </w:r>
          </w:p>
        </w:tc>
        <w:tc>
          <w:tcPr>
            <w:tcW w:w="31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1A8CFF4" w14:textId="77777777" w:rsidR="000E2412" w:rsidRPr="00AA47F2" w:rsidRDefault="000E2412" w:rsidP="001F635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  <w:t>G76</w:t>
            </w:r>
          </w:p>
        </w:tc>
      </w:tr>
      <w:tr w:rsidR="000E2412" w:rsidRPr="00AA47F2" w14:paraId="0EE94C39" w14:textId="77777777" w:rsidTr="001F6351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ECDC4A5" w14:textId="77777777" w:rsidR="000E2412" w:rsidRPr="00AA47F2" w:rsidRDefault="000E2412" w:rsidP="001F6351">
            <w:pPr>
              <w:autoSpaceDE w:val="0"/>
              <w:autoSpaceDN w:val="0"/>
              <w:adjustRightInd w:val="0"/>
              <w:rPr>
                <w:rFonts w:ascii="FZLTCHJW--GB1-0" w:eastAsia="FZLTCHJW--GB1-0" w:cs="FZLTCHJW--GB1-0"/>
                <w:color w:val="1A1A1A"/>
                <w:sz w:val="20"/>
                <w:szCs w:val="20"/>
              </w:rPr>
            </w:pP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Circular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loop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:</w:t>
            </w:r>
          </w:p>
        </w:tc>
        <w:tc>
          <w:tcPr>
            <w:tcW w:w="31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6FDBA85" w14:textId="77777777" w:rsidR="000E2412" w:rsidRPr="00AA47F2" w:rsidRDefault="000E2412" w:rsidP="001F635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  <w:t>G90</w:t>
            </w:r>
          </w:p>
        </w:tc>
      </w:tr>
      <w:tr w:rsidR="000E2412" w:rsidRPr="00AA47F2" w14:paraId="38B0F8AB" w14:textId="77777777" w:rsidTr="001F63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71DDA42" w14:textId="77777777" w:rsidR="000E2412" w:rsidRPr="00AA47F2" w:rsidRDefault="000E2412" w:rsidP="001F6351">
            <w:pPr>
              <w:autoSpaceDE w:val="0"/>
              <w:autoSpaceDN w:val="0"/>
              <w:adjustRightInd w:val="0"/>
              <w:rPr>
                <w:rFonts w:ascii="FZLTCHJW--GB1-0" w:eastAsia="FZLTCHJW--GB1-0" w:cs="FZLTCHJW--GB1-0"/>
                <w:color w:val="1A1A1A"/>
                <w:sz w:val="20"/>
                <w:szCs w:val="20"/>
              </w:rPr>
            </w:pP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Screw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thread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loop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:</w:t>
            </w:r>
          </w:p>
        </w:tc>
        <w:tc>
          <w:tcPr>
            <w:tcW w:w="31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F4AEE9E" w14:textId="77777777" w:rsidR="000E2412" w:rsidRPr="00AA47F2" w:rsidRDefault="000E2412" w:rsidP="001F635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  <w:t>G92</w:t>
            </w:r>
          </w:p>
        </w:tc>
      </w:tr>
      <w:tr w:rsidR="000E2412" w:rsidRPr="00AA47F2" w14:paraId="0391B96D" w14:textId="77777777" w:rsidTr="001F6351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84086B8" w14:textId="77777777" w:rsidR="000E2412" w:rsidRPr="00AA47F2" w:rsidRDefault="000E2412" w:rsidP="001F6351">
            <w:pPr>
              <w:autoSpaceDE w:val="0"/>
              <w:autoSpaceDN w:val="0"/>
              <w:adjustRightInd w:val="0"/>
              <w:rPr>
                <w:rFonts w:ascii="FZLTCHJW--GB1-0" w:eastAsia="FZLTCHJW--GB1-0" w:cs="FZLTCHJW--GB1-0"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 xml:space="preserve">Tap </w:t>
            </w: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loop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:</w:t>
            </w:r>
          </w:p>
        </w:tc>
        <w:tc>
          <w:tcPr>
            <w:tcW w:w="31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E7D2F70" w14:textId="77777777" w:rsidR="000E2412" w:rsidRPr="00AA47F2" w:rsidRDefault="000E2412" w:rsidP="001F635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  <w:t>G93</w:t>
            </w:r>
          </w:p>
        </w:tc>
      </w:tr>
      <w:tr w:rsidR="000E2412" w:rsidRPr="00AA47F2" w14:paraId="5B9C89C8" w14:textId="77777777" w:rsidTr="001F63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88346FE" w14:textId="77777777" w:rsidR="000E2412" w:rsidRPr="00AA47F2" w:rsidRDefault="000E2412" w:rsidP="001F6351">
            <w:pPr>
              <w:autoSpaceDE w:val="0"/>
              <w:autoSpaceDN w:val="0"/>
              <w:adjustRightInd w:val="0"/>
              <w:rPr>
                <w:rFonts w:ascii="FZLTCHJW--GB1-0" w:eastAsia="FZLTCHJW--GB1-0" w:cs="FZLTCHJW--GB1-0"/>
                <w:color w:val="1A1A1A"/>
                <w:sz w:val="20"/>
                <w:szCs w:val="20"/>
              </w:rPr>
            </w:pP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End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face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loop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:</w:t>
            </w:r>
          </w:p>
        </w:tc>
        <w:tc>
          <w:tcPr>
            <w:tcW w:w="31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F474130" w14:textId="77777777" w:rsidR="000E2412" w:rsidRPr="00AA47F2" w:rsidRDefault="000E2412" w:rsidP="001F635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  <w:t>G94</w:t>
            </w:r>
          </w:p>
        </w:tc>
      </w:tr>
      <w:tr w:rsidR="000E2412" w:rsidRPr="00AA47F2" w14:paraId="4BE57A76" w14:textId="77777777" w:rsidTr="001F6351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F5E921A" w14:textId="77777777" w:rsidR="000E2412" w:rsidRPr="00AA47F2" w:rsidRDefault="000E2412" w:rsidP="001F6351">
            <w:pPr>
              <w:autoSpaceDE w:val="0"/>
              <w:autoSpaceDN w:val="0"/>
              <w:adjustRightInd w:val="0"/>
              <w:rPr>
                <w:rFonts w:ascii="FZLTCHJW--GB1-0" w:eastAsia="FZLTCHJW--GB1-0" w:cs="FZLTCHJW--GB1-0"/>
                <w:color w:val="1A1A1A"/>
                <w:sz w:val="20"/>
                <w:szCs w:val="20"/>
              </w:rPr>
            </w:pP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Loop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end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:</w:t>
            </w:r>
          </w:p>
        </w:tc>
        <w:tc>
          <w:tcPr>
            <w:tcW w:w="31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A17BE20" w14:textId="77777777" w:rsidR="000E2412" w:rsidRPr="00AA47F2" w:rsidRDefault="000E2412" w:rsidP="001F635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  <w:t>G22</w:t>
            </w:r>
          </w:p>
        </w:tc>
      </w:tr>
      <w:tr w:rsidR="000E2412" w:rsidRPr="00AA47F2" w14:paraId="39BEA851" w14:textId="77777777" w:rsidTr="001F63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D97DA7B" w14:textId="77777777" w:rsidR="000E2412" w:rsidRPr="00AA47F2" w:rsidRDefault="000E2412" w:rsidP="001F6351">
            <w:pPr>
              <w:autoSpaceDE w:val="0"/>
              <w:autoSpaceDN w:val="0"/>
              <w:adjustRightInd w:val="0"/>
              <w:rPr>
                <w:rFonts w:ascii="FZLTCHJW--GB1-0" w:eastAsia="FZLTCHJW--GB1-0" w:cs="FZLTCHJW--GB1-0"/>
                <w:color w:val="1A1A1A"/>
                <w:sz w:val="20"/>
                <w:szCs w:val="20"/>
              </w:rPr>
            </w:pP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Cancel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loop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:</w:t>
            </w:r>
          </w:p>
        </w:tc>
        <w:tc>
          <w:tcPr>
            <w:tcW w:w="31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5A583D1" w14:textId="77777777" w:rsidR="000E2412" w:rsidRPr="00AA47F2" w:rsidRDefault="000E2412" w:rsidP="001F635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  <w:t>G800</w:t>
            </w:r>
          </w:p>
        </w:tc>
      </w:tr>
      <w:tr w:rsidR="000E2412" w:rsidRPr="00AA47F2" w14:paraId="2A6191DA" w14:textId="77777777" w:rsidTr="001F6351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24BF886" w14:textId="77777777" w:rsidR="000E2412" w:rsidRPr="00AA47F2" w:rsidRDefault="000E2412" w:rsidP="001F6351">
            <w:pPr>
              <w:autoSpaceDE w:val="0"/>
              <w:autoSpaceDN w:val="0"/>
              <w:adjustRightInd w:val="0"/>
              <w:rPr>
                <w:rFonts w:ascii="FZLTCHJW--GB1-0" w:eastAsia="FZLTCHJW--GB1-0" w:cs="FZLTCHJW--GB1-0"/>
                <w:color w:val="1A1A1A"/>
                <w:sz w:val="20"/>
                <w:szCs w:val="20"/>
              </w:rPr>
            </w:pP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Constant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line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speed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cutting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:</w:t>
            </w:r>
          </w:p>
        </w:tc>
        <w:tc>
          <w:tcPr>
            <w:tcW w:w="31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78A295D" w14:textId="77777777" w:rsidR="000E2412" w:rsidRPr="00AA47F2" w:rsidRDefault="000E2412" w:rsidP="001F635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  <w:t>G96</w:t>
            </w:r>
          </w:p>
        </w:tc>
      </w:tr>
      <w:tr w:rsidR="000E2412" w:rsidRPr="00AA47F2" w14:paraId="75EA56EF" w14:textId="77777777" w:rsidTr="001F63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C253374" w14:textId="77777777" w:rsidR="000E2412" w:rsidRPr="00AA47F2" w:rsidRDefault="000E2412" w:rsidP="001F6351">
            <w:pPr>
              <w:autoSpaceDE w:val="0"/>
              <w:autoSpaceDN w:val="0"/>
              <w:adjustRightInd w:val="0"/>
              <w:rPr>
                <w:rFonts w:ascii="FZLTCHJW--GB1-0" w:eastAsia="FZLTCHJW--GB1-0" w:cs="FZLTCHJW--GB1-0"/>
                <w:color w:val="1A1A1A"/>
                <w:sz w:val="20"/>
                <w:szCs w:val="20"/>
              </w:rPr>
            </w:pP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Absolute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proramme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:</w:t>
            </w:r>
          </w:p>
        </w:tc>
        <w:tc>
          <w:tcPr>
            <w:tcW w:w="31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A33F27C" w14:textId="77777777" w:rsidR="000E2412" w:rsidRPr="00AA47F2" w:rsidRDefault="000E2412" w:rsidP="001F635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  <w:t>G990</w:t>
            </w:r>
          </w:p>
        </w:tc>
      </w:tr>
      <w:tr w:rsidR="000E2412" w:rsidRPr="00AA47F2" w14:paraId="4A8B2AC3" w14:textId="77777777" w:rsidTr="001F6351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A161180" w14:textId="77777777" w:rsidR="000E2412" w:rsidRPr="00AA47F2" w:rsidRDefault="000E2412" w:rsidP="001F6351">
            <w:pPr>
              <w:autoSpaceDE w:val="0"/>
              <w:autoSpaceDN w:val="0"/>
              <w:adjustRightInd w:val="0"/>
              <w:rPr>
                <w:rFonts w:ascii="FZLTCHJW--GB1-0" w:eastAsia="FZLTCHJW--GB1-0" w:cs="FZLTCHJW--GB1-0"/>
                <w:color w:val="1A1A1A"/>
                <w:sz w:val="20"/>
                <w:szCs w:val="20"/>
              </w:rPr>
            </w:pP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Relative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programme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:</w:t>
            </w:r>
          </w:p>
        </w:tc>
        <w:tc>
          <w:tcPr>
            <w:tcW w:w="31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BAA2CF2" w14:textId="77777777" w:rsidR="000E2412" w:rsidRPr="00AA47F2" w:rsidRDefault="000E2412" w:rsidP="001F635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  <w:t>G991</w:t>
            </w:r>
          </w:p>
        </w:tc>
      </w:tr>
      <w:tr w:rsidR="000E2412" w:rsidRPr="00AA47F2" w14:paraId="064E762F" w14:textId="77777777" w:rsidTr="001F63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F45594" w14:textId="77777777" w:rsidR="000E2412" w:rsidRPr="00AA47F2" w:rsidRDefault="000E2412" w:rsidP="001F6351">
            <w:pPr>
              <w:autoSpaceDE w:val="0"/>
              <w:autoSpaceDN w:val="0"/>
              <w:adjustRightInd w:val="0"/>
              <w:rPr>
                <w:rFonts w:ascii="FZLTCHJW--GB1-0" w:eastAsia="FZLTCHJW--GB1-0" w:cs="FZLTCHJW--GB1-0"/>
                <w:color w:val="1A1A1A"/>
                <w:sz w:val="20"/>
                <w:szCs w:val="20"/>
              </w:rPr>
            </w:pP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Metric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system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 xml:space="preserve"> program:</w:t>
            </w:r>
          </w:p>
        </w:tc>
        <w:tc>
          <w:tcPr>
            <w:tcW w:w="31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383E754" w14:textId="77777777" w:rsidR="000E2412" w:rsidRPr="00AA47F2" w:rsidRDefault="000E2412" w:rsidP="001F635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  <w:t>G21</w:t>
            </w:r>
          </w:p>
        </w:tc>
      </w:tr>
      <w:tr w:rsidR="000E2412" w:rsidRPr="00AA47F2" w14:paraId="59CD44F7" w14:textId="77777777" w:rsidTr="001F6351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B18956F" w14:textId="77777777" w:rsidR="000E2412" w:rsidRPr="00AA47F2" w:rsidRDefault="000E2412" w:rsidP="001F6351">
            <w:pPr>
              <w:autoSpaceDE w:val="0"/>
              <w:autoSpaceDN w:val="0"/>
              <w:adjustRightInd w:val="0"/>
              <w:rPr>
                <w:rFonts w:ascii="FZLTCHJW--GB1-0" w:eastAsia="FZLTCHJW--GB1-0" w:cs="FZLTCHJW--GB1-0"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 xml:space="preserve">British </w:t>
            </w: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system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 xml:space="preserve"> program:</w:t>
            </w:r>
          </w:p>
        </w:tc>
        <w:tc>
          <w:tcPr>
            <w:tcW w:w="31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9298B2E" w14:textId="77777777" w:rsidR="000E2412" w:rsidRPr="00AA47F2" w:rsidRDefault="000E2412" w:rsidP="001F635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  <w:t>G20</w:t>
            </w:r>
          </w:p>
        </w:tc>
      </w:tr>
      <w:tr w:rsidR="000E2412" w:rsidRPr="00AA47F2" w14:paraId="0CFF9B6E" w14:textId="77777777" w:rsidTr="001F63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2DBAF18" w14:textId="77777777" w:rsidR="000E2412" w:rsidRPr="00AA47F2" w:rsidRDefault="000E2412" w:rsidP="001F6351">
            <w:pPr>
              <w:autoSpaceDE w:val="0"/>
              <w:autoSpaceDN w:val="0"/>
              <w:adjustRightInd w:val="0"/>
              <w:rPr>
                <w:rFonts w:ascii="FZLTCHJW--GB1-0" w:eastAsia="FZLTCHJW--GB1-0" w:cs="FZLTCHJW--GB1-0"/>
                <w:color w:val="1A1A1A"/>
                <w:sz w:val="20"/>
                <w:szCs w:val="20"/>
              </w:rPr>
            </w:pP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Delay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 xml:space="preserve"> time:</w:t>
            </w:r>
          </w:p>
        </w:tc>
        <w:tc>
          <w:tcPr>
            <w:tcW w:w="31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0D8ECC2" w14:textId="77777777" w:rsidR="000E2412" w:rsidRPr="00AA47F2" w:rsidRDefault="000E2412" w:rsidP="001F635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  <w:t>G04</w:t>
            </w:r>
          </w:p>
        </w:tc>
      </w:tr>
      <w:tr w:rsidR="000E2412" w:rsidRPr="00AA47F2" w14:paraId="2227EA4F" w14:textId="77777777" w:rsidTr="001F6351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4FA9357" w14:textId="77777777" w:rsidR="000E2412" w:rsidRPr="00AA47F2" w:rsidRDefault="000E2412" w:rsidP="001F6351">
            <w:pPr>
              <w:autoSpaceDE w:val="0"/>
              <w:autoSpaceDN w:val="0"/>
              <w:adjustRightInd w:val="0"/>
              <w:rPr>
                <w:rFonts w:ascii="FZLTCHJW--GB1-0" w:eastAsia="FZLTCHJW--GB1-0" w:cs="FZLTCHJW--GB1-0"/>
                <w:color w:val="1A1A1A"/>
                <w:sz w:val="20"/>
                <w:szCs w:val="20"/>
              </w:rPr>
            </w:pP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Tool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the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left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 xml:space="preserve"> of </w:t>
            </w: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workpiece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:</w:t>
            </w:r>
          </w:p>
        </w:tc>
        <w:tc>
          <w:tcPr>
            <w:tcW w:w="31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BF35C47" w14:textId="77777777" w:rsidR="000E2412" w:rsidRPr="00AA47F2" w:rsidRDefault="000E2412" w:rsidP="001F635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  <w:t>G41</w:t>
            </w:r>
          </w:p>
        </w:tc>
      </w:tr>
      <w:tr w:rsidR="000E2412" w:rsidRPr="00AA47F2" w14:paraId="75B02DBC" w14:textId="77777777" w:rsidTr="001F63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0549C5B" w14:textId="77777777" w:rsidR="000E2412" w:rsidRPr="00AA47F2" w:rsidRDefault="000E2412" w:rsidP="001F6351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Tool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the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right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 xml:space="preserve"> of </w:t>
            </w:r>
            <w:proofErr w:type="spellStart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workpiece</w:t>
            </w:r>
            <w:proofErr w:type="spellEnd"/>
            <w:r>
              <w:rPr>
                <w:rFonts w:ascii="FZLTCHJW--GB1-0" w:eastAsia="FZLTCHJW--GB1-0" w:cs="FZLTCHJW--GB1-0"/>
                <w:color w:val="1A1A1A"/>
                <w:sz w:val="20"/>
                <w:szCs w:val="20"/>
              </w:rPr>
              <w:t>:</w:t>
            </w:r>
          </w:p>
        </w:tc>
        <w:tc>
          <w:tcPr>
            <w:tcW w:w="31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8FF5015" w14:textId="77777777" w:rsidR="000E2412" w:rsidRPr="00AA47F2" w:rsidRDefault="000E2412" w:rsidP="001F635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</w:pPr>
            <w:r>
              <w:rPr>
                <w:rFonts w:ascii="FZLTCHJW--GB1-0" w:eastAsia="FZLTCHJW--GB1-0" w:cs="FZLTCHJW--GB1-0"/>
                <w:b/>
                <w:bCs/>
                <w:color w:val="1A1A1A"/>
                <w:sz w:val="20"/>
                <w:szCs w:val="20"/>
              </w:rPr>
              <w:t>G42</w:t>
            </w:r>
          </w:p>
        </w:tc>
      </w:tr>
    </w:tbl>
    <w:p w14:paraId="7D50E3F5" w14:textId="06414380" w:rsidR="00031792" w:rsidRDefault="00031792"/>
    <w:p w14:paraId="10C73588" w14:textId="455D6671" w:rsidR="00031792" w:rsidRDefault="00031792"/>
    <w:p w14:paraId="2B2FD432" w14:textId="64EC3F27" w:rsidR="00031792" w:rsidRDefault="00031792"/>
    <w:p w14:paraId="563FB5D3" w14:textId="315324A0" w:rsidR="00031792" w:rsidRDefault="00031792"/>
    <w:p w14:paraId="5DB0E9D6" w14:textId="67079D2B" w:rsidR="000E2412" w:rsidRDefault="000E2412"/>
    <w:p w14:paraId="2A256013" w14:textId="76E3907E" w:rsidR="000E2412" w:rsidRDefault="000E2412"/>
    <w:p w14:paraId="132B1894" w14:textId="77777777" w:rsidR="000E2412" w:rsidRDefault="000E2412"/>
    <w:p w14:paraId="61BA318E" w14:textId="3F0BED74" w:rsidR="00031792" w:rsidRDefault="00031792"/>
    <w:p w14:paraId="47A13EF3" w14:textId="0FF8D8E1" w:rsidR="00031792" w:rsidRDefault="00031792"/>
    <w:p w14:paraId="58A4F918" w14:textId="4BF4E0E4" w:rsidR="00031792" w:rsidRDefault="00031792"/>
    <w:p w14:paraId="0C645622" w14:textId="23D6D6B5" w:rsidR="00031792" w:rsidRPr="00031792" w:rsidRDefault="00031792">
      <w:pPr>
        <w:rPr>
          <w:b/>
          <w:bCs/>
          <w:color w:val="FF0000"/>
          <w:sz w:val="28"/>
          <w:szCs w:val="28"/>
        </w:rPr>
      </w:pPr>
      <w:r w:rsidRPr="00031792">
        <w:rPr>
          <w:b/>
          <w:bCs/>
          <w:color w:val="FF0000"/>
          <w:sz w:val="28"/>
          <w:szCs w:val="28"/>
        </w:rPr>
        <w:lastRenderedPageBreak/>
        <w:t>ÖLÇÜLER</w:t>
      </w:r>
    </w:p>
    <w:p w14:paraId="615F0FE2" w14:textId="79B8C29C" w:rsidR="00031792" w:rsidRDefault="00031792">
      <w:r>
        <w:rPr>
          <w:noProof/>
        </w:rPr>
        <w:drawing>
          <wp:anchor distT="0" distB="0" distL="114300" distR="114300" simplePos="0" relativeHeight="251660288" behindDoc="0" locked="0" layoutInCell="1" allowOverlap="1" wp14:anchorId="2A9CD6C8" wp14:editId="5EFA4A67">
            <wp:simplePos x="0" y="0"/>
            <wp:positionH relativeFrom="column">
              <wp:posOffset>426085</wp:posOffset>
            </wp:positionH>
            <wp:positionV relativeFrom="paragraph">
              <wp:posOffset>0</wp:posOffset>
            </wp:positionV>
            <wp:extent cx="4572000" cy="2806096"/>
            <wp:effectExtent l="0" t="0" r="0" b="0"/>
            <wp:wrapSquare wrapText="bothSides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806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4A1F88B" w14:textId="77777777" w:rsidR="003B715E" w:rsidRDefault="003B715E">
      <w:pPr>
        <w:rPr>
          <w:b/>
          <w:bCs/>
          <w:color w:val="FF0000"/>
          <w:sz w:val="28"/>
          <w:szCs w:val="28"/>
        </w:rPr>
      </w:pPr>
    </w:p>
    <w:p w14:paraId="3F0A0C80" w14:textId="77777777" w:rsidR="003B715E" w:rsidRDefault="003B715E">
      <w:pPr>
        <w:rPr>
          <w:b/>
          <w:bCs/>
          <w:color w:val="FF0000"/>
          <w:sz w:val="28"/>
          <w:szCs w:val="28"/>
        </w:rPr>
      </w:pPr>
    </w:p>
    <w:p w14:paraId="155007E9" w14:textId="77777777" w:rsidR="003B715E" w:rsidRDefault="003B715E">
      <w:pPr>
        <w:rPr>
          <w:b/>
          <w:bCs/>
          <w:color w:val="FF0000"/>
          <w:sz w:val="28"/>
          <w:szCs w:val="28"/>
        </w:rPr>
      </w:pPr>
    </w:p>
    <w:p w14:paraId="160EE4BB" w14:textId="77777777" w:rsidR="003B715E" w:rsidRDefault="003B715E">
      <w:pPr>
        <w:rPr>
          <w:b/>
          <w:bCs/>
          <w:color w:val="FF0000"/>
          <w:sz w:val="28"/>
          <w:szCs w:val="28"/>
        </w:rPr>
      </w:pPr>
    </w:p>
    <w:p w14:paraId="7211F36A" w14:textId="77777777" w:rsidR="003B715E" w:rsidRDefault="003B715E">
      <w:pPr>
        <w:rPr>
          <w:b/>
          <w:bCs/>
          <w:color w:val="FF0000"/>
          <w:sz w:val="28"/>
          <w:szCs w:val="28"/>
        </w:rPr>
      </w:pPr>
    </w:p>
    <w:p w14:paraId="5AF90524" w14:textId="77777777" w:rsidR="003B715E" w:rsidRDefault="003B715E">
      <w:pPr>
        <w:rPr>
          <w:b/>
          <w:bCs/>
          <w:color w:val="FF0000"/>
          <w:sz w:val="28"/>
          <w:szCs w:val="28"/>
        </w:rPr>
      </w:pPr>
    </w:p>
    <w:p w14:paraId="277C9912" w14:textId="77777777" w:rsidR="003B715E" w:rsidRDefault="003B715E">
      <w:pPr>
        <w:rPr>
          <w:b/>
          <w:bCs/>
          <w:color w:val="FF0000"/>
          <w:sz w:val="28"/>
          <w:szCs w:val="28"/>
        </w:rPr>
      </w:pPr>
    </w:p>
    <w:p w14:paraId="608C57DA" w14:textId="77777777" w:rsidR="003B715E" w:rsidRDefault="003B715E">
      <w:pPr>
        <w:rPr>
          <w:b/>
          <w:bCs/>
          <w:color w:val="FF0000"/>
          <w:sz w:val="28"/>
          <w:szCs w:val="28"/>
        </w:rPr>
      </w:pPr>
    </w:p>
    <w:p w14:paraId="12C32849" w14:textId="7A8905FE" w:rsidR="003B715E" w:rsidRDefault="003B715E">
      <w:pPr>
        <w:rPr>
          <w:b/>
          <w:bCs/>
          <w:color w:val="FF0000"/>
          <w:sz w:val="28"/>
          <w:szCs w:val="28"/>
        </w:rPr>
      </w:pPr>
      <w:r>
        <w:rPr>
          <w:b/>
          <w:bCs/>
          <w:noProof/>
          <w:color w:val="FF0000"/>
          <w:sz w:val="28"/>
          <w:szCs w:val="28"/>
        </w:rPr>
        <w:drawing>
          <wp:inline distT="0" distB="0" distL="0" distR="0" wp14:anchorId="5A3440B2" wp14:editId="4B78F62D">
            <wp:extent cx="3661991" cy="2735580"/>
            <wp:effectExtent l="0" t="0" r="0" b="762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2526" cy="274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B7E5D2" w14:textId="77777777" w:rsidR="003B715E" w:rsidRDefault="003B715E">
      <w:pPr>
        <w:rPr>
          <w:b/>
          <w:bCs/>
          <w:color w:val="FF0000"/>
          <w:sz w:val="28"/>
          <w:szCs w:val="28"/>
        </w:rPr>
      </w:pPr>
    </w:p>
    <w:p w14:paraId="1C0727E0" w14:textId="0313341F" w:rsidR="00E12FEB" w:rsidRPr="00E12FEB" w:rsidRDefault="00E12FEB">
      <w:pPr>
        <w:rPr>
          <w:b/>
          <w:bCs/>
          <w:color w:val="FF0000"/>
          <w:sz w:val="28"/>
          <w:szCs w:val="28"/>
        </w:rPr>
      </w:pPr>
      <w:r w:rsidRPr="00E12FEB">
        <w:rPr>
          <w:b/>
          <w:bCs/>
          <w:color w:val="FF0000"/>
          <w:sz w:val="28"/>
          <w:szCs w:val="28"/>
        </w:rPr>
        <w:t>GİRİŞ ÇIKIŞ MODULÜ</w:t>
      </w:r>
    </w:p>
    <w:p w14:paraId="4F3D4D4F" w14:textId="2FEBF2BB" w:rsidR="003B715E" w:rsidRDefault="003B715E">
      <w:r>
        <w:rPr>
          <w:noProof/>
        </w:rPr>
        <w:drawing>
          <wp:inline distT="0" distB="0" distL="0" distR="0" wp14:anchorId="7F7B4F38" wp14:editId="389B111A">
            <wp:extent cx="3520440" cy="1811159"/>
            <wp:effectExtent l="0" t="0" r="381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2309" cy="1817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BC8285" w14:textId="18E4398A" w:rsidR="00E12FEB" w:rsidRPr="00E12FEB" w:rsidRDefault="00E12FEB">
      <w:pPr>
        <w:rPr>
          <w:b/>
          <w:bCs/>
          <w:color w:val="FF0000"/>
          <w:sz w:val="28"/>
          <w:szCs w:val="28"/>
        </w:rPr>
      </w:pPr>
      <w:r w:rsidRPr="00E12FEB">
        <w:rPr>
          <w:b/>
          <w:bCs/>
          <w:color w:val="FF0000"/>
          <w:sz w:val="28"/>
          <w:szCs w:val="28"/>
        </w:rPr>
        <w:lastRenderedPageBreak/>
        <w:t>MPG</w:t>
      </w:r>
    </w:p>
    <w:p w14:paraId="7DC29825" w14:textId="3F0BD68A" w:rsidR="00031792" w:rsidRDefault="00031792">
      <w:r>
        <w:rPr>
          <w:noProof/>
        </w:rPr>
        <w:drawing>
          <wp:inline distT="0" distB="0" distL="0" distR="0" wp14:anchorId="2A7FF5ED" wp14:editId="6E3C0788">
            <wp:extent cx="1965960" cy="2021339"/>
            <wp:effectExtent l="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632" cy="2030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317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FZLTCHJW--GB1-0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750167"/>
    <w:multiLevelType w:val="multilevel"/>
    <w:tmpl w:val="F6E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A5313C"/>
    <w:multiLevelType w:val="multilevel"/>
    <w:tmpl w:val="FB464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980"/>
    <w:rsid w:val="00031792"/>
    <w:rsid w:val="000C5191"/>
    <w:rsid w:val="000E2412"/>
    <w:rsid w:val="00144E79"/>
    <w:rsid w:val="0017029D"/>
    <w:rsid w:val="001C7EE5"/>
    <w:rsid w:val="0021652B"/>
    <w:rsid w:val="002B5D0F"/>
    <w:rsid w:val="003B715E"/>
    <w:rsid w:val="00567854"/>
    <w:rsid w:val="00741D76"/>
    <w:rsid w:val="0083365C"/>
    <w:rsid w:val="00835FF2"/>
    <w:rsid w:val="00947980"/>
    <w:rsid w:val="009D112F"/>
    <w:rsid w:val="009D2156"/>
    <w:rsid w:val="00AA47F2"/>
    <w:rsid w:val="00B51330"/>
    <w:rsid w:val="00B9021C"/>
    <w:rsid w:val="00C05218"/>
    <w:rsid w:val="00E12FEB"/>
    <w:rsid w:val="00FA3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6F6AE"/>
  <w15:chartTrackingRefBased/>
  <w15:docId w15:val="{3B523E58-32E2-4ADA-B01F-A2FCCFF5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link w:val="Balk1Char"/>
    <w:uiPriority w:val="9"/>
    <w:qFormat/>
    <w:rsid w:val="00741D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paragraph" w:styleId="Balk3">
    <w:name w:val="heading 3"/>
    <w:basedOn w:val="Normal"/>
    <w:link w:val="Balk3Char"/>
    <w:uiPriority w:val="9"/>
    <w:qFormat/>
    <w:rsid w:val="00741D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741D76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741D76"/>
    <w:rPr>
      <w:rFonts w:ascii="Times New Roman" w:eastAsia="Times New Roman" w:hAnsi="Times New Roman" w:cs="Times New Roman"/>
      <w:b/>
      <w:bCs/>
      <w:sz w:val="27"/>
      <w:szCs w:val="27"/>
      <w:lang w:eastAsia="tr-TR"/>
    </w:rPr>
  </w:style>
  <w:style w:type="paragraph" w:customStyle="1" w:styleId="pos-meta">
    <w:name w:val="pos-meta"/>
    <w:basedOn w:val="Normal"/>
    <w:rsid w:val="00741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741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DzTablo1">
    <w:name w:val="Plain Table 1"/>
    <w:basedOn w:val="NormalTablo"/>
    <w:uiPriority w:val="41"/>
    <w:rsid w:val="00AA47F2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13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62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653100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36853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08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0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40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68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;FURKANAYDIN</dc:creator>
  <cp:keywords/>
  <dc:description/>
  <cp:lastModifiedBy>;FURKANAYDIN</cp:lastModifiedBy>
  <cp:revision>12</cp:revision>
  <dcterms:created xsi:type="dcterms:W3CDTF">2021-05-27T12:07:00Z</dcterms:created>
  <dcterms:modified xsi:type="dcterms:W3CDTF">2021-05-28T07:29:00Z</dcterms:modified>
</cp:coreProperties>
</file>